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Lisa Beispiel</w:t>
      </w:r>
    </w:p>
    <w:p>
      <w:r>
        <w:t>📍 Berlin | 📧 lisa.beispiel@email.de | 📱 0151 2345678</w:t>
      </w:r>
    </w:p>
    <w:p>
      <w:r>
        <w:t>🌐 lisabeispiel.com | Instagram: @lisadesigns</w:t>
      </w:r>
    </w:p>
    <w:p/>
    <w:p>
      <w:pPr>
        <w:pStyle w:val="Heading2"/>
      </w:pPr>
      <w:r>
        <w:t>Über mich</w:t>
      </w:r>
    </w:p>
    <w:p>
      <w:r>
        <w:t>Kreative Marketing-Spezialistin mit Leidenschaft für Storytelling, Markenaufbau und Social-Media-Strategien. Ziel: Marken unvergesslich machen.</w:t>
      </w:r>
    </w:p>
    <w:p/>
    <w:p>
      <w:pPr>
        <w:pStyle w:val="Heading2"/>
      </w:pPr>
      <w:r>
        <w:t>Berufserfahrung</w:t>
      </w:r>
    </w:p>
    <w:p>
      <w:r>
        <w:t>**Social Media Managerin – CreativeWorks GmbH**</w:t>
      </w:r>
    </w:p>
    <w:p>
      <w:r>
        <w:t>04/2020 – heute | Berlin</w:t>
      </w:r>
    </w:p>
    <w:p>
      <w:r>
        <w:t>- Entwicklung von Content-Strategien für Instagram, TikTok &amp; LinkedIn</w:t>
      </w:r>
    </w:p>
    <w:p>
      <w:r>
        <w:t>- Steigerung der Reichweite um 200 % innerhalb von 12 Monaten</w:t>
      </w:r>
    </w:p>
    <w:p>
      <w:r>
        <w:t>- Planung und Umsetzung von Influencer-Kampagnen</w:t>
      </w:r>
    </w:p>
    <w:p/>
    <w:p>
      <w:r>
        <w:t>**Content Creator – Freelance**</w:t>
      </w:r>
    </w:p>
    <w:p>
      <w:r>
        <w:t>09/2017 – 03/2020 | Berlin</w:t>
      </w:r>
    </w:p>
    <w:p>
      <w:r>
        <w:t>- Erstellung von visuellen Kampagnen für Lifestyle- und Modebrands</w:t>
      </w:r>
    </w:p>
    <w:p>
      <w:r>
        <w:t>- Fotografie, Video-Produktion, Copywriting</w:t>
      </w:r>
    </w:p>
    <w:p/>
    <w:p>
      <w:pPr>
        <w:pStyle w:val="Heading2"/>
      </w:pPr>
      <w:r>
        <w:t>Ausbildung</w:t>
      </w:r>
    </w:p>
    <w:p>
      <w:r>
        <w:t>**Bachelor of Arts – Medien- und Kommunikationsdesign**</w:t>
      </w:r>
    </w:p>
    <w:p>
      <w:r>
        <w:t>Hochschule für Gestaltung Berlin | 2014 – 2017</w:t>
      </w:r>
    </w:p>
    <w:p/>
    <w:p>
      <w:pPr>
        <w:pStyle w:val="Heading2"/>
      </w:pPr>
      <w:r>
        <w:t>Skills</w:t>
      </w:r>
    </w:p>
    <w:p>
      <w:r>
        <w:t>- Adobe Creative Suite</w:t>
      </w:r>
    </w:p>
    <w:p>
      <w:r>
        <w:t>- Social-Media-Ads (Facebook, Instagram, TikTok)</w:t>
      </w:r>
    </w:p>
    <w:p>
      <w:r>
        <w:t>- SEO &amp; Content-Marketing</w:t>
      </w:r>
    </w:p>
    <w:p>
      <w:r>
        <w:t>- Video-Editing (Premiere Pro, CapCut)</w:t>
      </w:r>
    </w:p>
    <w:p/>
    <w:p>
      <w:pPr>
        <w:pStyle w:val="Heading2"/>
      </w:pPr>
      <w:r>
        <w:t>Sprachen</w:t>
      </w:r>
    </w:p>
    <w:p>
      <w:r>
        <w:t>- Deutsch (Muttersprache)</w:t>
      </w:r>
    </w:p>
    <w:p>
      <w:r>
        <w:t>- Englisch (verhandlungssicher)</w:t>
      </w:r>
    </w:p>
    <w:p>
      <w:r>
        <w:t>- Französisch (Grundkenntnisse)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